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E49" w:rsidRPr="00024665" w:rsidRDefault="00024665" w:rsidP="00D74E49">
      <w:pPr>
        <w:rPr>
          <w:rFonts w:ascii="HG丸ｺﾞｼｯｸM-PRO" w:eastAsia="HG丸ｺﾞｼｯｸM-PRO" w:hAnsi="HG丸ｺﾞｼｯｸM-PRO"/>
          <w:b/>
          <w:i/>
          <w:sz w:val="24"/>
          <w:szCs w:val="24"/>
          <w:u w:val="wave"/>
        </w:rPr>
      </w:pPr>
      <w:bookmarkStart w:id="0" w:name="_GoBack"/>
      <w:bookmarkEnd w:id="0"/>
      <w:r w:rsidRPr="00024665">
        <w:rPr>
          <w:rFonts w:ascii="HG丸ｺﾞｼｯｸM-PRO" w:eastAsia="HG丸ｺﾞｼｯｸM-PRO" w:hAnsi="HG丸ｺﾞｼｯｸM-PRO" w:hint="eastAsia"/>
          <w:b/>
          <w:i/>
          <w:sz w:val="24"/>
          <w:szCs w:val="24"/>
          <w:u w:val="wave"/>
        </w:rPr>
        <w:t>正しい事務手続きをするために、常に確認を怠らないこと。</w:t>
      </w:r>
    </w:p>
    <w:p w:rsidR="00D74E49" w:rsidRPr="0093049B" w:rsidRDefault="00D74E49" w:rsidP="00D74E49"/>
    <w:p w:rsidR="00D74E49" w:rsidRPr="00827654" w:rsidRDefault="00D74E49" w:rsidP="00D74E49"/>
    <w:p w:rsidR="00D74E49" w:rsidRPr="00827654" w:rsidRDefault="00D74E49" w:rsidP="00D74E49"/>
    <w:p w:rsidR="00D74E49" w:rsidRPr="00827654" w:rsidRDefault="00D74E49" w:rsidP="00D74E49"/>
    <w:p w:rsidR="00F449E7" w:rsidRPr="00827654" w:rsidRDefault="00F449E7" w:rsidP="00D74E49">
      <w:pPr>
        <w:tabs>
          <w:tab w:val="left" w:pos="1073"/>
        </w:tabs>
        <w:spacing w:line="360" w:lineRule="auto"/>
        <w:jc w:val="center"/>
        <w:rPr>
          <w:rFonts w:asciiTheme="majorEastAsia" w:eastAsiaTheme="majorEastAsia" w:hAnsiTheme="majorEastAsia" w:cs="Arial"/>
          <w:sz w:val="56"/>
          <w:szCs w:val="56"/>
        </w:rPr>
      </w:pPr>
      <w:r w:rsidRPr="00827654">
        <w:rPr>
          <w:rFonts w:asciiTheme="majorEastAsia" w:eastAsiaTheme="majorEastAsia" w:hAnsiTheme="majorEastAsia" w:cs="Arial" w:hint="eastAsia"/>
          <w:sz w:val="56"/>
          <w:szCs w:val="56"/>
        </w:rPr>
        <w:t>総務マニュアル</w:t>
      </w:r>
    </w:p>
    <w:p w:rsidR="00D74E49" w:rsidRPr="00827654" w:rsidRDefault="00D74E49" w:rsidP="00D74E49"/>
    <w:p w:rsidR="00D74E49" w:rsidRPr="00827654" w:rsidRDefault="00D74E49" w:rsidP="00D74E49"/>
    <w:p w:rsidR="00D74E49" w:rsidRPr="00827654" w:rsidRDefault="00D74E49" w:rsidP="00D74E49"/>
    <w:p w:rsidR="00D74E49" w:rsidRPr="00827654" w:rsidRDefault="00D74E49" w:rsidP="00D74E49"/>
    <w:p w:rsidR="00F449E7" w:rsidRPr="00827654" w:rsidRDefault="00F449E7" w:rsidP="00D74E49">
      <w:pPr>
        <w:tabs>
          <w:tab w:val="left" w:pos="1073"/>
        </w:tabs>
        <w:spacing w:line="360" w:lineRule="auto"/>
        <w:jc w:val="center"/>
        <w:rPr>
          <w:rFonts w:asciiTheme="majorEastAsia" w:eastAsiaTheme="majorEastAsia" w:hAnsiTheme="majorEastAsia" w:cs="Arial"/>
          <w:sz w:val="36"/>
          <w:szCs w:val="36"/>
        </w:rPr>
      </w:pPr>
      <w:r w:rsidRPr="00827654">
        <w:rPr>
          <w:rFonts w:asciiTheme="majorEastAsia" w:eastAsiaTheme="majorEastAsia" w:hAnsiTheme="majorEastAsia" w:cs="Arial" w:hint="eastAsia"/>
          <w:sz w:val="36"/>
          <w:szCs w:val="36"/>
        </w:rPr>
        <w:t>201</w:t>
      </w:r>
      <w:r w:rsidR="00733895">
        <w:rPr>
          <w:rFonts w:asciiTheme="majorEastAsia" w:eastAsiaTheme="majorEastAsia" w:hAnsiTheme="majorEastAsia" w:cs="Arial" w:hint="eastAsia"/>
          <w:sz w:val="36"/>
          <w:szCs w:val="36"/>
        </w:rPr>
        <w:t>5</w:t>
      </w:r>
      <w:r w:rsidRPr="00827654">
        <w:rPr>
          <w:rFonts w:asciiTheme="majorEastAsia" w:eastAsiaTheme="majorEastAsia" w:hAnsiTheme="majorEastAsia" w:cs="Arial" w:hint="eastAsia"/>
          <w:sz w:val="36"/>
          <w:szCs w:val="36"/>
        </w:rPr>
        <w:t>年4月改訂版</w:t>
      </w:r>
    </w:p>
    <w:p w:rsidR="00D74E49" w:rsidRPr="00827654" w:rsidRDefault="00D74E49" w:rsidP="00D74E49"/>
    <w:p w:rsidR="00D74E49" w:rsidRDefault="00D74E49" w:rsidP="00D74E49"/>
    <w:p w:rsidR="00024665" w:rsidRDefault="00024665" w:rsidP="00D74E49"/>
    <w:p w:rsidR="00024665" w:rsidRPr="00827654" w:rsidRDefault="00024665" w:rsidP="00D74E49"/>
    <w:p w:rsidR="00D74E49" w:rsidRPr="00827654" w:rsidRDefault="00D74E49" w:rsidP="00D74E49"/>
    <w:p w:rsidR="00F449E7" w:rsidRPr="00827654" w:rsidRDefault="00D74E49" w:rsidP="00D74E49">
      <w:pPr>
        <w:tabs>
          <w:tab w:val="left" w:pos="1073"/>
        </w:tabs>
        <w:spacing w:line="360" w:lineRule="auto"/>
        <w:jc w:val="right"/>
        <w:rPr>
          <w:rFonts w:asciiTheme="majorEastAsia" w:eastAsiaTheme="majorEastAsia" w:hAnsiTheme="majorEastAsia" w:cs="Arial"/>
          <w:sz w:val="56"/>
          <w:szCs w:val="56"/>
        </w:rPr>
      </w:pPr>
      <w:r w:rsidRPr="00827654">
        <w:rPr>
          <w:rFonts w:asciiTheme="majorEastAsia" w:eastAsiaTheme="majorEastAsia" w:hAnsiTheme="majorEastAsia" w:cs="Arial" w:hint="eastAsia"/>
          <w:sz w:val="56"/>
          <w:szCs w:val="56"/>
        </w:rPr>
        <w:t>ぎじゅつ玩具</w:t>
      </w:r>
      <w:r w:rsidR="00F449E7" w:rsidRPr="00827654">
        <w:rPr>
          <w:rFonts w:asciiTheme="majorEastAsia" w:eastAsiaTheme="majorEastAsia" w:hAnsiTheme="majorEastAsia" w:cs="Arial" w:hint="eastAsia"/>
          <w:sz w:val="56"/>
          <w:szCs w:val="56"/>
        </w:rPr>
        <w:t>株式会社</w:t>
      </w:r>
    </w:p>
    <w:p w:rsidR="00F449E7" w:rsidRPr="00827654" w:rsidRDefault="00D74E49" w:rsidP="00827654">
      <w:pPr>
        <w:tabs>
          <w:tab w:val="left" w:pos="1073"/>
        </w:tabs>
        <w:spacing w:line="360" w:lineRule="auto"/>
        <w:jc w:val="right"/>
        <w:rPr>
          <w:rFonts w:asciiTheme="majorEastAsia" w:eastAsiaTheme="majorEastAsia" w:hAnsiTheme="majorEastAsia" w:cs="Arial"/>
          <w:sz w:val="56"/>
          <w:szCs w:val="56"/>
        </w:rPr>
      </w:pPr>
      <w:r w:rsidRPr="00827654">
        <w:rPr>
          <w:rFonts w:asciiTheme="majorEastAsia" w:eastAsiaTheme="majorEastAsia" w:hAnsiTheme="majorEastAsia" w:cs="Arial" w:hint="eastAsia"/>
          <w:sz w:val="56"/>
          <w:szCs w:val="56"/>
        </w:rPr>
        <w:t>総務部</w:t>
      </w:r>
    </w:p>
    <w:sectPr w:rsidR="00F449E7" w:rsidRPr="00827654" w:rsidSect="00055D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B79" w:rsidRDefault="009C7B79" w:rsidP="00D74E49">
      <w:pPr>
        <w:spacing w:before="0" w:after="0" w:line="240" w:lineRule="auto"/>
      </w:pPr>
      <w:r>
        <w:separator/>
      </w:r>
    </w:p>
  </w:endnote>
  <w:endnote w:type="continuationSeparator" w:id="0">
    <w:p w:rsidR="009C7B79" w:rsidRDefault="009C7B79" w:rsidP="00D74E4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337" w:rsidRDefault="00FD633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337" w:rsidRDefault="00FD633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337" w:rsidRDefault="00FD633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B79" w:rsidRDefault="009C7B79" w:rsidP="00D74E49">
      <w:pPr>
        <w:spacing w:before="0" w:after="0" w:line="240" w:lineRule="auto"/>
      </w:pPr>
      <w:r>
        <w:separator/>
      </w:r>
    </w:p>
  </w:footnote>
  <w:footnote w:type="continuationSeparator" w:id="0">
    <w:p w:rsidR="009C7B79" w:rsidRDefault="009C7B79" w:rsidP="00D74E4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337" w:rsidRDefault="00FD633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337" w:rsidRDefault="00FD633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337" w:rsidRDefault="00FD63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9E7"/>
    <w:rsid w:val="00024665"/>
    <w:rsid w:val="00034E03"/>
    <w:rsid w:val="00055DE8"/>
    <w:rsid w:val="000C6C96"/>
    <w:rsid w:val="000D20D6"/>
    <w:rsid w:val="00170E19"/>
    <w:rsid w:val="001B21A8"/>
    <w:rsid w:val="00253828"/>
    <w:rsid w:val="002E75F1"/>
    <w:rsid w:val="003F1F95"/>
    <w:rsid w:val="00432536"/>
    <w:rsid w:val="00475C3A"/>
    <w:rsid w:val="00484DC6"/>
    <w:rsid w:val="005F32B9"/>
    <w:rsid w:val="00677692"/>
    <w:rsid w:val="00686748"/>
    <w:rsid w:val="00733895"/>
    <w:rsid w:val="00814F58"/>
    <w:rsid w:val="00827654"/>
    <w:rsid w:val="00843EA8"/>
    <w:rsid w:val="0093049B"/>
    <w:rsid w:val="00942A63"/>
    <w:rsid w:val="009C7B79"/>
    <w:rsid w:val="00A6568F"/>
    <w:rsid w:val="00AC5C28"/>
    <w:rsid w:val="00B148C6"/>
    <w:rsid w:val="00B24E5C"/>
    <w:rsid w:val="00BD57FC"/>
    <w:rsid w:val="00CC076E"/>
    <w:rsid w:val="00D74E49"/>
    <w:rsid w:val="00F10A54"/>
    <w:rsid w:val="00F449E7"/>
    <w:rsid w:val="00FC0ACE"/>
    <w:rsid w:val="00FD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654"/>
  </w:style>
  <w:style w:type="paragraph" w:styleId="1">
    <w:name w:val="heading 1"/>
    <w:basedOn w:val="a"/>
    <w:next w:val="a"/>
    <w:link w:val="10"/>
    <w:uiPriority w:val="9"/>
    <w:qFormat/>
    <w:rsid w:val="00827654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7654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7654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7654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7654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7654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7654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7654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7654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4E5C"/>
    <w:rPr>
      <w:color w:val="003399"/>
      <w:u w:val="single"/>
      <w:bdr w:val="none" w:sz="0" w:space="0" w:color="auto" w:frame="1"/>
    </w:rPr>
  </w:style>
  <w:style w:type="character" w:styleId="a4">
    <w:name w:val="Strong"/>
    <w:uiPriority w:val="22"/>
    <w:qFormat/>
    <w:rsid w:val="00827654"/>
    <w:rPr>
      <w:b/>
      <w:bCs/>
    </w:rPr>
  </w:style>
  <w:style w:type="paragraph" w:styleId="a5">
    <w:name w:val="header"/>
    <w:basedOn w:val="a"/>
    <w:link w:val="a6"/>
    <w:uiPriority w:val="99"/>
    <w:unhideWhenUsed/>
    <w:rsid w:val="00D74E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4E49"/>
  </w:style>
  <w:style w:type="paragraph" w:styleId="a7">
    <w:name w:val="footer"/>
    <w:basedOn w:val="a"/>
    <w:link w:val="a8"/>
    <w:uiPriority w:val="99"/>
    <w:unhideWhenUsed/>
    <w:rsid w:val="00D74E4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4E49"/>
  </w:style>
  <w:style w:type="character" w:customStyle="1" w:styleId="10">
    <w:name w:val="見出し 1 (文字)"/>
    <w:basedOn w:val="a0"/>
    <w:link w:val="1"/>
    <w:uiPriority w:val="9"/>
    <w:rsid w:val="00827654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20">
    <w:name w:val="見出し 2 (文字)"/>
    <w:basedOn w:val="a0"/>
    <w:link w:val="2"/>
    <w:uiPriority w:val="9"/>
    <w:semiHidden/>
    <w:rsid w:val="00827654"/>
    <w:rPr>
      <w:caps/>
      <w:spacing w:val="15"/>
      <w:shd w:val="clear" w:color="auto" w:fill="DEEAF6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827654"/>
    <w:rPr>
      <w:caps/>
      <w:color w:val="1F4D78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827654"/>
    <w:rPr>
      <w:caps/>
      <w:color w:val="2E74B5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827654"/>
    <w:rPr>
      <w:caps/>
      <w:color w:val="2E74B5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827654"/>
    <w:rPr>
      <w:caps/>
      <w:color w:val="2E74B5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827654"/>
    <w:rPr>
      <w:caps/>
      <w:color w:val="2E74B5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827654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827654"/>
    <w:rPr>
      <w:i/>
      <w:iCs/>
      <w:caps/>
      <w:spacing w:val="10"/>
      <w:sz w:val="18"/>
      <w:szCs w:val="18"/>
    </w:rPr>
  </w:style>
  <w:style w:type="paragraph" w:styleId="a9">
    <w:name w:val="caption"/>
    <w:basedOn w:val="a"/>
    <w:next w:val="a"/>
    <w:uiPriority w:val="35"/>
    <w:semiHidden/>
    <w:unhideWhenUsed/>
    <w:qFormat/>
    <w:rsid w:val="00827654"/>
    <w:rPr>
      <w:b/>
      <w:bCs/>
      <w:color w:val="2E74B5" w:themeColor="accent1" w:themeShade="BF"/>
      <w:sz w:val="16"/>
      <w:szCs w:val="16"/>
    </w:rPr>
  </w:style>
  <w:style w:type="paragraph" w:styleId="aa">
    <w:name w:val="Title"/>
    <w:basedOn w:val="a"/>
    <w:next w:val="a"/>
    <w:link w:val="ab"/>
    <w:uiPriority w:val="10"/>
    <w:qFormat/>
    <w:rsid w:val="00827654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ab">
    <w:name w:val="表題 (文字)"/>
    <w:basedOn w:val="a0"/>
    <w:link w:val="aa"/>
    <w:uiPriority w:val="10"/>
    <w:rsid w:val="00827654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827654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d">
    <w:name w:val="副題 (文字)"/>
    <w:basedOn w:val="a0"/>
    <w:link w:val="ac"/>
    <w:uiPriority w:val="11"/>
    <w:rsid w:val="00827654"/>
    <w:rPr>
      <w:caps/>
      <w:color w:val="595959" w:themeColor="text1" w:themeTint="A6"/>
      <w:spacing w:val="10"/>
      <w:sz w:val="21"/>
      <w:szCs w:val="21"/>
    </w:rPr>
  </w:style>
  <w:style w:type="character" w:styleId="ae">
    <w:name w:val="Emphasis"/>
    <w:uiPriority w:val="20"/>
    <w:qFormat/>
    <w:rsid w:val="00827654"/>
    <w:rPr>
      <w:caps/>
      <w:color w:val="1F4D78" w:themeColor="accent1" w:themeShade="7F"/>
      <w:spacing w:val="5"/>
    </w:rPr>
  </w:style>
  <w:style w:type="paragraph" w:styleId="af">
    <w:name w:val="No Spacing"/>
    <w:link w:val="af0"/>
    <w:uiPriority w:val="1"/>
    <w:qFormat/>
    <w:rsid w:val="00827654"/>
    <w:pPr>
      <w:spacing w:after="0" w:line="240" w:lineRule="auto"/>
    </w:pPr>
  </w:style>
  <w:style w:type="paragraph" w:styleId="af1">
    <w:name w:val="Quote"/>
    <w:basedOn w:val="a"/>
    <w:next w:val="a"/>
    <w:link w:val="af2"/>
    <w:uiPriority w:val="29"/>
    <w:qFormat/>
    <w:rsid w:val="00827654"/>
    <w:rPr>
      <w:i/>
      <w:iCs/>
      <w:sz w:val="24"/>
      <w:szCs w:val="24"/>
    </w:rPr>
  </w:style>
  <w:style w:type="character" w:customStyle="1" w:styleId="af2">
    <w:name w:val="引用文 (文字)"/>
    <w:basedOn w:val="a0"/>
    <w:link w:val="af1"/>
    <w:uiPriority w:val="29"/>
    <w:rsid w:val="00827654"/>
    <w:rPr>
      <w:i/>
      <w:iCs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827654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827654"/>
    <w:rPr>
      <w:color w:val="5B9BD5" w:themeColor="accent1"/>
      <w:sz w:val="24"/>
      <w:szCs w:val="24"/>
    </w:rPr>
  </w:style>
  <w:style w:type="character" w:styleId="af3">
    <w:name w:val="Subtle Emphasis"/>
    <w:uiPriority w:val="19"/>
    <w:qFormat/>
    <w:rsid w:val="00827654"/>
    <w:rPr>
      <w:i/>
      <w:iCs/>
      <w:color w:val="1F4D78" w:themeColor="accent1" w:themeShade="7F"/>
    </w:rPr>
  </w:style>
  <w:style w:type="character" w:styleId="23">
    <w:name w:val="Intense Emphasis"/>
    <w:uiPriority w:val="21"/>
    <w:qFormat/>
    <w:rsid w:val="00827654"/>
    <w:rPr>
      <w:b/>
      <w:bCs/>
      <w:caps/>
      <w:color w:val="1F4D78" w:themeColor="accent1" w:themeShade="7F"/>
      <w:spacing w:val="10"/>
    </w:rPr>
  </w:style>
  <w:style w:type="character" w:styleId="af4">
    <w:name w:val="Subtle Reference"/>
    <w:uiPriority w:val="31"/>
    <w:qFormat/>
    <w:rsid w:val="00827654"/>
    <w:rPr>
      <w:b/>
      <w:bCs/>
      <w:color w:val="5B9BD5" w:themeColor="accent1"/>
    </w:rPr>
  </w:style>
  <w:style w:type="character" w:styleId="24">
    <w:name w:val="Intense Reference"/>
    <w:uiPriority w:val="32"/>
    <w:qFormat/>
    <w:rsid w:val="00827654"/>
    <w:rPr>
      <w:b/>
      <w:bCs/>
      <w:i/>
      <w:iCs/>
      <w:caps/>
      <w:color w:val="5B9BD5" w:themeColor="accent1"/>
    </w:rPr>
  </w:style>
  <w:style w:type="character" w:styleId="af5">
    <w:name w:val="Book Title"/>
    <w:uiPriority w:val="33"/>
    <w:qFormat/>
    <w:rsid w:val="00827654"/>
    <w:rPr>
      <w:b/>
      <w:bCs/>
      <w:i/>
      <w:iCs/>
      <w:spacing w:val="0"/>
    </w:rPr>
  </w:style>
  <w:style w:type="paragraph" w:styleId="af6">
    <w:name w:val="TOC Heading"/>
    <w:basedOn w:val="1"/>
    <w:next w:val="a"/>
    <w:uiPriority w:val="39"/>
    <w:semiHidden/>
    <w:unhideWhenUsed/>
    <w:qFormat/>
    <w:rsid w:val="00827654"/>
    <w:pPr>
      <w:outlineLvl w:val="9"/>
    </w:pPr>
  </w:style>
  <w:style w:type="character" w:customStyle="1" w:styleId="af0">
    <w:name w:val="行間詰め (文字)"/>
    <w:basedOn w:val="a0"/>
    <w:link w:val="af"/>
    <w:uiPriority w:val="1"/>
    <w:rsid w:val="00024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9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6857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88753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7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532651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739657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2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6219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031500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0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42899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30882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8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4741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42156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257943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666877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45773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7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51113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04914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1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17880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0408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2015-02-23T06:35:00Z</dcterms:created>
  <dcterms:modified xsi:type="dcterms:W3CDTF">2015-02-23T06:35:00Z</dcterms:modified>
</cp:coreProperties>
</file>